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9F" w:rsidRPr="003B4866" w:rsidRDefault="007C43F6" w:rsidP="0051669F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73</w:t>
      </w:r>
    </w:p>
    <w:p w:rsidR="0051669F" w:rsidRPr="003B4866" w:rsidRDefault="0051669F" w:rsidP="0051669F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51669F" w:rsidRPr="003B4866" w:rsidRDefault="0051669F" w:rsidP="0051669F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51669F" w:rsidRDefault="0051669F" w:rsidP="0051669F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A41DB8" w:rsidTr="008716AE">
        <w:trPr>
          <w:trHeight w:val="3454"/>
        </w:trPr>
        <w:tc>
          <w:tcPr>
            <w:tcW w:w="4127" w:type="dxa"/>
            <w:gridSpan w:val="2"/>
          </w:tcPr>
          <w:p w:rsidR="002145B6" w:rsidRPr="00E11DC4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E11DC4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4110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01-17</w:t>
            </w:r>
            <w:r w:rsidRPr="00E11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516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(00108)</w:t>
            </w:r>
          </w:p>
          <w:p w:rsidR="002F1051" w:rsidRPr="001A1AA5" w:rsidRDefault="002F1051" w:rsidP="002F1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  <w:p w:rsidR="002145B6" w:rsidRPr="00E11DC4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RPr="0051669F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51669F" w:rsidRPr="00F54479" w:rsidRDefault="0051669F" w:rsidP="0051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11DC4" w:rsidRDefault="0051669F" w:rsidP="005166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A41DB8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B4410E" w:rsidP="004110A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411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51669F" w:rsidP="00E64B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E11DC4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45580E" w:rsidP="00411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E11DC4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E11DC4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E11DC4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E11DC4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4110AD" w:rsidRDefault="004110AD" w:rsidP="004110AD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E11DC4" w:rsidRDefault="004110AD" w:rsidP="004110A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ак</w:t>
            </w:r>
            <w:r w:rsidR="0045580E"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дреса</w:t>
            </w:r>
            <w:proofErr w:type="spellEnd"/>
            <w:r w:rsidR="0045580E"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ED9" w:rsidRDefault="007C7ED9" w:rsidP="007C7ED9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 +380505638525</w:t>
            </w:r>
          </w:p>
          <w:p w:rsidR="007C7ED9" w:rsidRDefault="007C7ED9" w:rsidP="007C7ED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E11DC4" w:rsidRDefault="007C7ED9" w:rsidP="007C7ED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  <w:lang w:val="uk-UA"/>
              </w:rPr>
            </w:pPr>
            <w:r>
              <w:rPr>
                <w:b/>
                <w:iCs/>
                <w:lang w:val="uk-UA"/>
              </w:rPr>
              <w:t>Електронна пошта: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-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  <w:tr w:rsidR="00E30A7B" w:rsidRPr="00E11DC4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1669F" w:rsidRPr="00A41DB8" w:rsidTr="0051669F">
        <w:trPr>
          <w:trHeight w:val="10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pStyle w:val="a6"/>
              <w:tabs>
                <w:tab w:val="left" w:pos="217"/>
              </w:tabs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69F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 </w:t>
            </w:r>
          </w:p>
        </w:tc>
      </w:tr>
      <w:tr w:rsidR="0051669F" w:rsidRPr="0051669F" w:rsidTr="000F6A1D">
        <w:trPr>
          <w:trHeight w:val="47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від 25.12.2015 </w:t>
            </w:r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№ 1133 «Про надання послуг у сфері державної реєстрації юридичних осіб, фізичних осіб – підприємців та громадських формувань у скорочені строки»;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Постанова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Кабінету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Міністрів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04.12.2019 № 1137 «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Питання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державного веб - порталу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електронних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послуг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державного порталу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адміністративних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послуг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51669F" w:rsidRPr="00A41DB8" w:rsidTr="000F6A1D">
        <w:trPr>
          <w:trHeight w:val="5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eastAsia="Calibri" w:hAnsi="Times New Roman" w:cs="Times New Roman"/>
                <w:spacing w:val="5"/>
                <w:lang w:val="uk-UA" w:eastAsia="en-US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центральних органів Виконавчої влади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keepNext/>
              <w:ind w:firstLine="22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ko-KR"/>
              </w:rPr>
            </w:pPr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</w:t>
            </w:r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Міністерстві юстиції України 18.11.2016 за № </w:t>
            </w:r>
            <w:r w:rsidRPr="005166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1500/29630</w:t>
            </w:r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  <w:r w:rsidRPr="005166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1669F" w:rsidRPr="0051669F" w:rsidRDefault="00A41DB8" w:rsidP="0051669F">
            <w:pPr>
              <w:pStyle w:val="a6"/>
              <w:tabs>
                <w:tab w:val="left" w:pos="0"/>
              </w:tabs>
              <w:ind w:left="-240"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1669F" w:rsidRPr="0051669F">
              <w:rPr>
                <w:rFonts w:ascii="Times New Roman" w:hAnsi="Times New Roman"/>
                <w:sz w:val="24"/>
                <w:szCs w:val="24"/>
              </w:rPr>
              <w:t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51669F" w:rsidRPr="0051669F" w:rsidRDefault="00A41DB8" w:rsidP="0051669F">
            <w:pPr>
              <w:pStyle w:val="a6"/>
              <w:tabs>
                <w:tab w:val="left" w:pos="0"/>
              </w:tabs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1669F" w:rsidRPr="0051669F">
              <w:rPr>
                <w:rFonts w:ascii="Times New Roman" w:hAnsi="Times New Roman"/>
                <w:sz w:val="24"/>
                <w:szCs w:val="24"/>
              </w:rPr>
              <w:t xml:space="preserve"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="0051669F" w:rsidRPr="0051669F">
              <w:rPr>
                <w:rFonts w:ascii="Times New Roman" w:hAnsi="Times New Roman"/>
                <w:sz w:val="24"/>
                <w:szCs w:val="24"/>
              </w:rPr>
              <w:br/>
              <w:t>№ 427/28557</w:t>
            </w:r>
          </w:p>
        </w:tc>
      </w:tr>
      <w:tr w:rsidR="00E30A7B" w:rsidRPr="00E11DC4" w:rsidTr="00C459D6">
        <w:tc>
          <w:tcPr>
            <w:tcW w:w="10207" w:type="dxa"/>
            <w:gridSpan w:val="3"/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A41DB8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E11DC4" w:rsidRDefault="002F1051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045624" w:rsidRDefault="0051669F" w:rsidP="00061A15">
            <w:pPr>
              <w:pStyle w:val="docdata"/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51669F">
              <w:rPr>
                <w:rStyle w:val="1513"/>
                <w:color w:val="000000"/>
                <w:lang w:val="uk-UA"/>
              </w:rPr>
              <w:t>Звернення фізичної особи – підприємця або уповноваженої нею особи  (далі – заявник)</w:t>
            </w:r>
          </w:p>
        </w:tc>
      </w:tr>
      <w:tr w:rsidR="0051669F" w:rsidRPr="0051669F" w:rsidTr="00897D1F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51669F" w:rsidRPr="00E11DC4" w:rsidRDefault="0051669F" w:rsidP="005166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Заява про державну реєстрацію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 про сплату адміністративного збору - у випадку державної реєстрації змін відомостей про прізвище, ім'я, по батькові або місцезнаходження фізичної особи - підприємця;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копія довідки про зміну реєстраційного номера облікової картки - у разі внесення змін, пов'язаних із зміною реєстраційного номера облікової картки платника податків;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копія першої сторінки паспорта та сторінки з відміткою про наявність права здійснювати будь - які платежі за серією та номером паспорта - у разі внесення змін, пов'язаних із зміною серії та номера паспорта, - для фізичних осіб, які мають відмітку в паспорті про право здійснювати платежі за серією та номером паспорта;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договір (декларація) про створення сімейного фермерського господарства - у разі створення фізичною особою - підприємцем сімейного фермерського господарства відповідно до </w:t>
            </w:r>
            <w:hyperlink r:id="rId6" w:history="1">
              <w:r w:rsidRPr="005166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uk-UA" w:bidi="uk-UA"/>
                </w:rPr>
                <w:t>Закону</w:t>
              </w:r>
            </w:hyperlink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hyperlink r:id="rId7" w:history="1">
              <w:r w:rsidRPr="005166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uk-UA" w:bidi="uk-UA"/>
                </w:rPr>
                <w:t>України</w:t>
              </w:r>
            </w:hyperlink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«Про фермерське господарство або у разі внесення змін, що містяться в договорі (декларації) про створення сімейного фермерського господарства.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</w:t>
            </w: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громадських формувань).</w:t>
            </w:r>
          </w:p>
          <w:p w:rsidR="0051669F" w:rsidRPr="0051669F" w:rsidRDefault="0051669F" w:rsidP="0051669F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B4410E" w:rsidRPr="00E11DC4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2F1051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51669F" w:rsidRPr="0051669F" w:rsidRDefault="0051669F" w:rsidP="0051669F">
            <w:pPr>
              <w:pStyle w:val="a7"/>
              <w:spacing w:after="0"/>
              <w:ind w:firstLine="302"/>
              <w:jc w:val="both"/>
              <w:rPr>
                <w:color w:val="000000"/>
                <w:lang w:val="uk-UA"/>
              </w:rPr>
            </w:pPr>
            <w:r w:rsidRPr="0051669F">
              <w:rPr>
                <w:color w:val="000000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045624" w:rsidRDefault="0051669F" w:rsidP="0051669F">
            <w:pPr>
              <w:pStyle w:val="a7"/>
              <w:spacing w:before="0" w:beforeAutospacing="0" w:after="200" w:afterAutospacing="0"/>
              <w:ind w:firstLine="169"/>
              <w:jc w:val="both"/>
              <w:rPr>
                <w:lang w:val="uk-UA"/>
              </w:rPr>
            </w:pPr>
            <w:r w:rsidRPr="0051669F">
              <w:rPr>
                <w:color w:val="000000"/>
                <w:lang w:val="uk-UA"/>
              </w:rPr>
              <w:t>В електронній формі документи подаються з використанням Єдиного державного веб-порталу електронних послуг</w:t>
            </w:r>
          </w:p>
        </w:tc>
      </w:tr>
      <w:tr w:rsidR="0051669F" w:rsidRPr="00A41DB8" w:rsidTr="006A5B4A">
        <w:trPr>
          <w:trHeight w:val="5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9F" w:rsidRDefault="0051669F" w:rsidP="005166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51669F" w:rsidRPr="00693758" w:rsidRDefault="0051669F" w:rsidP="0051669F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93758">
              <w:rPr>
                <w:color w:val="000000"/>
                <w:lang w:val="uk-UA"/>
              </w:rPr>
              <w:t>Перелік підстав для зупинення розгляду документів, поданих для державної реєстрації</w:t>
            </w:r>
          </w:p>
          <w:p w:rsidR="0051669F" w:rsidRPr="00693758" w:rsidRDefault="0051669F" w:rsidP="005166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669F" w:rsidRDefault="0051669F" w:rsidP="005166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51669F" w:rsidRPr="00E11DC4" w:rsidRDefault="0051669F" w:rsidP="005166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 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дповідність </w:t>
            </w: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документів</w:t>
            </w: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вимогам,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становленим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статтею 15 Закону України «Про державну реєстрацію юридичних осіб, фізичних осіб - підприємців та громадських формувань»; 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 несплата адміністративного збору або сплата не в повному обсязі;</w:t>
            </w:r>
          </w:p>
          <w:p w:rsidR="0051669F" w:rsidRPr="0051669F" w:rsidRDefault="0051669F" w:rsidP="0051669F">
            <w:pPr>
              <w:tabs>
                <w:tab w:val="left" w:pos="-67"/>
              </w:tabs>
              <w:ind w:firstLine="217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</w:p>
        </w:tc>
      </w:tr>
      <w:tr w:rsidR="0051669F" w:rsidRPr="00E11DC4" w:rsidTr="00AF7916">
        <w:trPr>
          <w:trHeight w:val="112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9F" w:rsidRDefault="0051669F" w:rsidP="005166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подано особою, яка не має на це повноважень;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подані до неналежного суб'єкта державної реєстрації;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1669F" w:rsidRPr="0051669F" w:rsidRDefault="0051669F" w:rsidP="0051669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подані документи суперечать вимогам законів України;</w:t>
            </w:r>
          </w:p>
          <w:p w:rsidR="0051669F" w:rsidRPr="0051669F" w:rsidRDefault="0051669F" w:rsidP="0051669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заяві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зазначеним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bookmarkStart w:id="0" w:name="n1091"/>
            <w:bookmarkEnd w:id="0"/>
            <w:proofErr w:type="spellEnd"/>
          </w:p>
          <w:p w:rsidR="0051669F" w:rsidRPr="0051669F" w:rsidRDefault="0051669F" w:rsidP="0051669F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51669F" w:rsidRPr="0051669F" w:rsidRDefault="0051669F" w:rsidP="0051669F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невідповідність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516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51669F" w:rsidRPr="00E11DC4" w:rsidTr="003D6BD2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ind w:firstLine="2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 проведення державної реєстрації змін до відомостей про прізвище, ім'я, по батькові або місцезнаходження фізичної </w:t>
            </w:r>
            <w:bookmarkStart w:id="1" w:name="_GoBack"/>
            <w:bookmarkEnd w:id="1"/>
            <w:r w:rsidRPr="005166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особи – підприємця </w:t>
            </w:r>
            <w:r w:rsidRPr="00516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сплачується адміністративний збір у розмірі 0,1 прожиткового мінімуму для працездатних осіб.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скорочені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строки проводиться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виключно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бажанням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заявника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внесення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ним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збору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плати: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подвійному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збору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шести годин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надходження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п’ятикратному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збору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двох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годин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надходження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Адміністративний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збір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плата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скорочені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строки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справляється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відповідному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прожиткового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мінімуму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працездатних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встановленому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на 01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календарного року, в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якому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округлюється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найближчих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гривень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Адміністративний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збір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справляється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особу -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пов’язаних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приведенням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законами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цими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законами</w:t>
            </w:r>
          </w:p>
        </w:tc>
      </w:tr>
      <w:tr w:rsidR="0051669F" w:rsidRPr="00E11DC4" w:rsidTr="00295729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проводиться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відсутності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24 годин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надходження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вихідних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святкових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заявником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подано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сплату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скорочений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</w:t>
            </w:r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заявником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в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про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proofErr w:type="gram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скорочені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строки</w:t>
            </w:r>
            <w:proofErr w:type="gram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документу про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сплату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збору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такий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проводиться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6 годин.</w:t>
            </w:r>
          </w:p>
          <w:p w:rsidR="0051669F" w:rsidRPr="0051669F" w:rsidRDefault="0051669F" w:rsidP="0051669F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1669F" w:rsidRPr="0051669F" w:rsidRDefault="0051669F" w:rsidP="0051669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становить 15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tr w:rsidR="0051669F" w:rsidRPr="0051669F" w:rsidTr="008D4C5B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14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9F" w:rsidRPr="0051669F" w:rsidRDefault="0051669F" w:rsidP="0051669F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виписка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–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відображаються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виписці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9F" w:rsidRPr="0051669F" w:rsidRDefault="0051669F" w:rsidP="0051669F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виключного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1669F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</w:p>
        </w:tc>
      </w:tr>
      <w:tr w:rsidR="0051669F" w:rsidRPr="00E11DC4" w:rsidTr="0099681E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9F" w:rsidRPr="00E11DC4" w:rsidRDefault="0051669F" w:rsidP="005166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69F" w:rsidRPr="0051669F" w:rsidRDefault="0051669F" w:rsidP="0051669F">
            <w:pPr>
              <w:pStyle w:val="a6"/>
              <w:tabs>
                <w:tab w:val="left" w:pos="358"/>
              </w:tabs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69F">
              <w:rPr>
                <w:rFonts w:ascii="Times New Roman" w:hAnsi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51669F" w:rsidRPr="0051669F" w:rsidRDefault="0051669F" w:rsidP="0051669F">
            <w:pPr>
              <w:pStyle w:val="a6"/>
              <w:tabs>
                <w:tab w:val="left" w:pos="358"/>
              </w:tabs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69F">
              <w:rPr>
                <w:rFonts w:ascii="Times New Roman" w:hAnsi="Times New Roman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:rsidR="0051669F" w:rsidRPr="0051669F" w:rsidRDefault="0051669F" w:rsidP="0051669F">
            <w:pPr>
              <w:pStyle w:val="a6"/>
              <w:tabs>
                <w:tab w:val="left" w:pos="358"/>
              </w:tabs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69F">
              <w:rPr>
                <w:rFonts w:ascii="Times New Roman" w:hAnsi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03342" w:rsidRDefault="00503342">
      <w:pPr>
        <w:rPr>
          <w:lang w:val="uk-UA"/>
        </w:rPr>
      </w:pPr>
    </w:p>
    <w:p w:rsidR="00503342" w:rsidRDefault="00503342">
      <w:pPr>
        <w:rPr>
          <w:lang w:val="uk-UA"/>
        </w:rPr>
      </w:pPr>
    </w:p>
    <w:p w:rsidR="00503342" w:rsidRPr="0051669F" w:rsidRDefault="004110AD">
      <w:pPr>
        <w:rPr>
          <w:b/>
          <w:lang w:val="uk-UA"/>
        </w:rPr>
      </w:pPr>
      <w:r w:rsidRPr="00516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516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51669F" w:rsidRPr="00516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sectPr w:rsidR="00503342" w:rsidRPr="0051669F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722B"/>
    <w:multiLevelType w:val="multilevel"/>
    <w:tmpl w:val="6170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2867"/>
    <w:multiLevelType w:val="multilevel"/>
    <w:tmpl w:val="70F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63C35"/>
    <w:multiLevelType w:val="hybridMultilevel"/>
    <w:tmpl w:val="0284FEDA"/>
    <w:lvl w:ilvl="0" w:tplc="E45C42DA">
      <w:start w:val="5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" w15:restartNumberingAfterBreak="0">
    <w:nsid w:val="29380970"/>
    <w:multiLevelType w:val="multilevel"/>
    <w:tmpl w:val="9B62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05D68"/>
    <w:multiLevelType w:val="multilevel"/>
    <w:tmpl w:val="60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F662A"/>
    <w:multiLevelType w:val="hybridMultilevel"/>
    <w:tmpl w:val="46A6BC46"/>
    <w:lvl w:ilvl="0" w:tplc="E7E274EE">
      <w:start w:val="9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01B16"/>
    <w:multiLevelType w:val="multilevel"/>
    <w:tmpl w:val="C660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13975"/>
    <w:rsid w:val="00045624"/>
    <w:rsid w:val="00061A15"/>
    <w:rsid w:val="00061CFC"/>
    <w:rsid w:val="001A2C43"/>
    <w:rsid w:val="001B0359"/>
    <w:rsid w:val="001C57EE"/>
    <w:rsid w:val="00202C93"/>
    <w:rsid w:val="002145B6"/>
    <w:rsid w:val="00286FF5"/>
    <w:rsid w:val="002F1051"/>
    <w:rsid w:val="00387DA7"/>
    <w:rsid w:val="0039783E"/>
    <w:rsid w:val="004110AD"/>
    <w:rsid w:val="0045580E"/>
    <w:rsid w:val="004E3601"/>
    <w:rsid w:val="004F26C7"/>
    <w:rsid w:val="00503342"/>
    <w:rsid w:val="0051669F"/>
    <w:rsid w:val="005E228D"/>
    <w:rsid w:val="00604DAA"/>
    <w:rsid w:val="00624644"/>
    <w:rsid w:val="00693335"/>
    <w:rsid w:val="00693758"/>
    <w:rsid w:val="006A7652"/>
    <w:rsid w:val="006F67DD"/>
    <w:rsid w:val="00716AC4"/>
    <w:rsid w:val="00780FDF"/>
    <w:rsid w:val="0078313C"/>
    <w:rsid w:val="007C43F6"/>
    <w:rsid w:val="007C7ED9"/>
    <w:rsid w:val="007F4274"/>
    <w:rsid w:val="0081348D"/>
    <w:rsid w:val="008509D4"/>
    <w:rsid w:val="00863153"/>
    <w:rsid w:val="008716AE"/>
    <w:rsid w:val="00880514"/>
    <w:rsid w:val="008B7478"/>
    <w:rsid w:val="008D0B54"/>
    <w:rsid w:val="00917361"/>
    <w:rsid w:val="009F204F"/>
    <w:rsid w:val="00A41DB8"/>
    <w:rsid w:val="00B0485C"/>
    <w:rsid w:val="00B4410E"/>
    <w:rsid w:val="00C16F59"/>
    <w:rsid w:val="00C602C6"/>
    <w:rsid w:val="00C7100D"/>
    <w:rsid w:val="00D401EA"/>
    <w:rsid w:val="00D643F9"/>
    <w:rsid w:val="00D924B7"/>
    <w:rsid w:val="00DD37FB"/>
    <w:rsid w:val="00DF0B32"/>
    <w:rsid w:val="00E11DC4"/>
    <w:rsid w:val="00E30A7B"/>
    <w:rsid w:val="00E64B55"/>
    <w:rsid w:val="00E8668A"/>
    <w:rsid w:val="00F41E1C"/>
    <w:rsid w:val="00F54634"/>
    <w:rsid w:val="00F652B8"/>
    <w:rsid w:val="00FC133A"/>
    <w:rsid w:val="00FC34F3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37281F-409C-497E-8E60-7197376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716A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ocdata">
    <w:name w:val="docdata"/>
    <w:aliases w:val="docy,v5,2254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55">
    <w:name w:val="2055"/>
    <w:aliases w:val="baiaagaaboqcaaadqayaaavobgaaaaaaaaaaaaaaaaaaaaaaaaaaaaaaaaaaaaaaaaaaaaaaaaaaaaaaaaaaaaaaaaaaaaaaaaaaaaaaaaaaaaaaaaaaaaaaaaaaaaaaaaaaaaaaaaaaaaaaaaaaaaaaaaaaaaaaaaaaaaaaaaaaaaaaaaaaaaaaaaaaaaaaaaaaaaaaaaaaaaaaaaaaaaaaaaaaaaaaaaaaaaaa"/>
    <w:basedOn w:val="a0"/>
    <w:rsid w:val="002F1051"/>
  </w:style>
  <w:style w:type="character" w:customStyle="1" w:styleId="1513">
    <w:name w:val="1513"/>
    <w:aliases w:val="baiaagaaboqcaaadigqaaauwbaaaaaaaaaaaaaaaaaaaaaaaaaaaaaaaaaaaaaaaaaaaaaaaaaaaaaaaaaaaaaaaaaaaaaaaaaaaaaaaaaaaaaaaaaaaaaaaaaaaaaaaaaaaaaaaaaaaaaaaaaaaaaaaaaaaaaaaaaaaaaaaaaaaaaaaaaaaaaaaaaaaaaaaaaaaaaaaaaaaaaaaaaaaaaaaaaaaaaaaaaaaaaaa"/>
    <w:basedOn w:val="a0"/>
    <w:rsid w:val="00045624"/>
  </w:style>
  <w:style w:type="character" w:customStyle="1" w:styleId="a8">
    <w:name w:val="Другое_"/>
    <w:link w:val="a9"/>
    <w:rsid w:val="0051669F"/>
    <w:rPr>
      <w:shd w:val="clear" w:color="auto" w:fill="FFFFFF"/>
    </w:rPr>
  </w:style>
  <w:style w:type="paragraph" w:customStyle="1" w:styleId="a9">
    <w:name w:val="Другое"/>
    <w:basedOn w:val="a"/>
    <w:link w:val="a8"/>
    <w:rsid w:val="0051669F"/>
    <w:pPr>
      <w:widowControl w:val="0"/>
      <w:shd w:val="clear" w:color="auto" w:fill="FFFFFF"/>
      <w:spacing w:after="0" w:line="240" w:lineRule="auto"/>
      <w:ind w:firstLine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73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73-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2024-01-08T07:18:00Z</dcterms:created>
  <dcterms:modified xsi:type="dcterms:W3CDTF">2024-01-09T08:56:00Z</dcterms:modified>
</cp:coreProperties>
</file>